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BB4" w:rsidRDefault="005A74A8">
      <w:pPr>
        <w:spacing w:after="0" w:line="259" w:lineRule="auto"/>
        <w:ind w:left="0" w:right="376" w:firstLine="0"/>
        <w:jc w:val="right"/>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simplePos x="0" y="0"/>
                <wp:positionH relativeFrom="column">
                  <wp:posOffset>-48766</wp:posOffset>
                </wp:positionH>
                <wp:positionV relativeFrom="paragraph">
                  <wp:posOffset>22368</wp:posOffset>
                </wp:positionV>
                <wp:extent cx="5847589" cy="674798"/>
                <wp:effectExtent l="0" t="0" r="0" b="0"/>
                <wp:wrapNone/>
                <wp:docPr id="3394" name="Group 3394"/>
                <wp:cNvGraphicFramePr/>
                <a:graphic xmlns:a="http://schemas.openxmlformats.org/drawingml/2006/main">
                  <a:graphicData uri="http://schemas.microsoft.com/office/word/2010/wordprocessingGroup">
                    <wpg:wgp>
                      <wpg:cNvGrpSpPr/>
                      <wpg:grpSpPr>
                        <a:xfrm>
                          <a:off x="0" y="0"/>
                          <a:ext cx="5847589" cy="674798"/>
                          <a:chOff x="0" y="0"/>
                          <a:chExt cx="5847589" cy="674798"/>
                        </a:xfrm>
                      </wpg:grpSpPr>
                      <pic:pic xmlns:pic="http://schemas.openxmlformats.org/drawingml/2006/picture">
                        <pic:nvPicPr>
                          <pic:cNvPr id="7" name="Picture 7"/>
                          <pic:cNvPicPr/>
                        </pic:nvPicPr>
                        <pic:blipFill>
                          <a:blip r:embed="rId6"/>
                          <a:stretch>
                            <a:fillRect/>
                          </a:stretch>
                        </pic:blipFill>
                        <pic:spPr>
                          <a:xfrm>
                            <a:off x="58452" y="0"/>
                            <a:ext cx="1647189" cy="662940"/>
                          </a:xfrm>
                          <a:prstGeom prst="rect">
                            <a:avLst/>
                          </a:prstGeom>
                        </pic:spPr>
                      </pic:pic>
                      <wps:wsp>
                        <wps:cNvPr id="3860" name="Shape 3860"/>
                        <wps:cNvSpPr/>
                        <wps:spPr>
                          <a:xfrm>
                            <a:off x="0" y="668702"/>
                            <a:ext cx="1859280" cy="9144"/>
                          </a:xfrm>
                          <a:custGeom>
                            <a:avLst/>
                            <a:gdLst/>
                            <a:ahLst/>
                            <a:cxnLst/>
                            <a:rect l="0" t="0" r="0" b="0"/>
                            <a:pathLst>
                              <a:path w="1859280" h="9144">
                                <a:moveTo>
                                  <a:pt x="0" y="0"/>
                                </a:moveTo>
                                <a:lnTo>
                                  <a:pt x="1859280" y="0"/>
                                </a:lnTo>
                                <a:lnTo>
                                  <a:pt x="18592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1" name="Shape 3861"/>
                        <wps:cNvSpPr/>
                        <wps:spPr>
                          <a:xfrm>
                            <a:off x="1850136" y="66870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62" name="Shape 3862"/>
                        <wps:cNvSpPr/>
                        <wps:spPr>
                          <a:xfrm>
                            <a:off x="1856232" y="668702"/>
                            <a:ext cx="3991356" cy="9144"/>
                          </a:xfrm>
                          <a:custGeom>
                            <a:avLst/>
                            <a:gdLst/>
                            <a:ahLst/>
                            <a:cxnLst/>
                            <a:rect l="0" t="0" r="0" b="0"/>
                            <a:pathLst>
                              <a:path w="3991356" h="9144">
                                <a:moveTo>
                                  <a:pt x="0" y="0"/>
                                </a:moveTo>
                                <a:lnTo>
                                  <a:pt x="3991356" y="0"/>
                                </a:lnTo>
                                <a:lnTo>
                                  <a:pt x="399135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7A08B28" id="Group 3394" o:spid="_x0000_s1026" style="position:absolute;margin-left:-3.85pt;margin-top:1.75pt;width:460.45pt;height:53.15pt;z-index:-251658240" coordsize="58475,674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left:584;width:16472;height:66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IQtLLEAAAA2gAAAA8AAABkcnMvZG93bnJldi54bWxEj0FLAzEUhO+C/yE8wYvYxBbqsjYtrSBI&#10;e3Kr4PGxeW4WNy9Lku6u/74pFDwOM/MNs9pMrhMDhdh61vA0UyCIa29abjR8Ht8eCxAxIRvsPJOG&#10;P4qwWd/erLA0fuQPGqrUiAzhWKIGm1JfShlrSw7jzPfE2fvxwWHKMjTSBBwz3HVyrtRSOmw5L1js&#10;6dVS/VudnIavZVBqOFTfp221L3bTuFs8zK3W93fT9gVEoin9h6/td6PhGS5X8g2Q6zM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IQtLLEAAAA2gAAAA8AAAAAAAAAAAAAAAAA&#10;nwIAAGRycy9kb3ducmV2LnhtbFBLBQYAAAAABAAEAPcAAACQAwAAAAA=&#10;">
                  <v:imagedata r:id="rId7" o:title=""/>
                </v:shape>
                <v:shape id="Shape 3860" o:spid="_x0000_s1028" style="position:absolute;top:6687;width:18592;height:91;visibility:visible;mso-wrap-style:square;v-text-anchor:top" coordsize="18592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VnU8QA&#10;AADdAAAADwAAAGRycy9kb3ducmV2LnhtbERPz2vCMBS+D/wfwhvsMjR1gpbOKCoIEy9OBd3t0Tyb&#10;zualNJmt++uXg7Djx/d7Ou9sJW7U+NKxguEgAUGcO11yoeB4WPdTED4ga6wck4I7eZjPek9TzLRr&#10;+ZNu+1CIGMI+QwUmhDqT0ueGLPqBq4kjd3GNxRBhU0jdYBvDbSXfkmQsLZYcGwzWtDKUX/c/VsF5&#10;uaHfLeevbTr5un/vTuYyWnRKvTx3i3cQgbrwL364P7SCUTqO++Ob+ATk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9VZ1PEAAAA3QAAAA8AAAAAAAAAAAAAAAAAmAIAAGRycy9k&#10;b3ducmV2LnhtbFBLBQYAAAAABAAEAPUAAACJAwAAAAA=&#10;" path="m,l1859280,r,9144l,9144,,e" fillcolor="black" stroked="f" strokeweight="0">
                  <v:stroke miterlimit="83231f" joinstyle="miter"/>
                  <v:path arrowok="t" textboxrect="0,0,1859280,9144"/>
                </v:shape>
                <v:shape id="Shape 3861" o:spid="_x0000_s1029" style="position:absolute;left:18501;top:6687;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hWH8YA&#10;AADdAAAADwAAAGRycy9kb3ducmV2LnhtbESPT2vCQBTE70K/w/IK3urGVmJIs4oWCiIU/NNDj6/Z&#10;1yQ0+zburiZ++65Q8DjMzG+YYjmYVlzI+caygukkAUFcWt1wpeDz+P6UgfABWWNrmRRcycNy8TAq&#10;MNe25z1dDqESEcI+RwV1CF0upS9rMugntiOO3o91BkOUrpLaYR/hppXPSZJKgw3HhRo7equp/D2c&#10;jYLuVLmvk9dr/j7vtnNONjR8zJQaPw6rVxCBhnAP/7c3WsFLlk7h9iY+Abn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OhWH8YAAADdAAAADwAAAAAAAAAAAAAAAACYAgAAZHJz&#10;L2Rvd25yZXYueG1sUEsFBgAAAAAEAAQA9QAAAIsDAAAAAA==&#10;" path="m,l9144,r,9144l,9144,,e" fillcolor="black" stroked="f" strokeweight="0">
                  <v:stroke miterlimit="83231f" joinstyle="miter"/>
                  <v:path arrowok="t" textboxrect="0,0,9144,9144"/>
                </v:shape>
                <v:shape id="Shape 3862" o:spid="_x0000_s1030" style="position:absolute;left:18562;top:6687;width:39913;height:91;visibility:visible;mso-wrap-style:square;v-text-anchor:top" coordsize="399135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05A8QA&#10;AADdAAAADwAAAGRycy9kb3ducmV2LnhtbESPQYvCMBSE7wv+h/AEb2uqBZFqFBEK7mEFXQWPj+bZ&#10;VJuX0qRa/71ZWNjjMDPfMMt1b2vxoNZXjhVMxgkI4sLpiksFp5/8cw7CB2SNtWNS8CIP69XgY4mZ&#10;dk8+0OMYShEh7DNUYEJoMil9YciiH7uGOHpX11oMUbal1C0+I9zWcpokM2mx4rhgsKGtoeJ+7KwC&#10;m0+6w7fX7nz5yvu7uaX7zqZKjYb9ZgEiUB/+w3/tnVaQzmdT+H0Tn4Bc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8tOQPEAAAA3QAAAA8AAAAAAAAAAAAAAAAAmAIAAGRycy9k&#10;b3ducmV2LnhtbFBLBQYAAAAABAAEAPUAAACJAwAAAAA=&#10;" path="m,l3991356,r,9144l,9144,,e" fillcolor="black" stroked="f" strokeweight="0">
                  <v:stroke miterlimit="83231f" joinstyle="miter"/>
                  <v:path arrowok="t" textboxrect="0,0,3991356,9144"/>
                </v:shape>
              </v:group>
            </w:pict>
          </mc:Fallback>
        </mc:AlternateContent>
      </w:r>
      <w:r>
        <w:rPr>
          <w:b/>
          <w:sz w:val="32"/>
        </w:rPr>
        <w:t xml:space="preserve">Soukromá obchodní akademie, spol. s r. o. </w:t>
      </w:r>
    </w:p>
    <w:p w:rsidR="00735BB4" w:rsidRDefault="005A74A8">
      <w:pPr>
        <w:spacing w:after="0" w:line="259" w:lineRule="auto"/>
        <w:ind w:left="296" w:right="0" w:firstLine="0"/>
        <w:jc w:val="center"/>
      </w:pPr>
      <w:r>
        <w:rPr>
          <w:b/>
        </w:rPr>
        <w:t xml:space="preserve">Svatováclavská 1404, 438 01 Žatec </w:t>
      </w:r>
    </w:p>
    <w:p w:rsidR="00735BB4" w:rsidRDefault="005A74A8">
      <w:pPr>
        <w:spacing w:after="65" w:line="259" w:lineRule="auto"/>
        <w:ind w:left="757" w:right="0" w:firstLine="0"/>
        <w:jc w:val="center"/>
      </w:pPr>
      <w:r>
        <w:rPr>
          <w:b/>
          <w:sz w:val="18"/>
        </w:rPr>
        <w:t xml:space="preserve">tel.: 415 726 003, fax: 415 726 003, www.soazatec.cz,  </w:t>
      </w:r>
    </w:p>
    <w:p w:rsidR="00735BB4" w:rsidRDefault="005A74A8">
      <w:pPr>
        <w:tabs>
          <w:tab w:val="center" w:pos="2604"/>
          <w:tab w:val="center" w:pos="3846"/>
        </w:tabs>
        <w:spacing w:after="0" w:line="259" w:lineRule="auto"/>
        <w:ind w:left="0" w:right="0" w:firstLine="0"/>
        <w:jc w:val="left"/>
      </w:pPr>
      <w:r>
        <w:rPr>
          <w:rFonts w:ascii="Calibri" w:eastAsia="Calibri" w:hAnsi="Calibri" w:cs="Calibri"/>
          <w:sz w:val="22"/>
        </w:rPr>
        <w:tab/>
      </w:r>
      <w:r>
        <w:rPr>
          <w:b/>
          <w:sz w:val="28"/>
        </w:rPr>
        <w:t xml:space="preserve"> </w:t>
      </w:r>
      <w:r>
        <w:rPr>
          <w:b/>
          <w:sz w:val="28"/>
        </w:rPr>
        <w:tab/>
      </w:r>
      <w:r>
        <w:rPr>
          <w:b/>
          <w:sz w:val="18"/>
        </w:rPr>
        <w:t>e-mail: soa@</w:t>
      </w:r>
      <w:r>
        <w:rPr>
          <w:b/>
          <w:color w:val="0000FF"/>
          <w:sz w:val="18"/>
          <w:u w:val="single" w:color="0000FF"/>
        </w:rPr>
        <w:t>soazatec.cz</w:t>
      </w:r>
      <w:r>
        <w:rPr>
          <w:b/>
          <w:sz w:val="18"/>
        </w:rPr>
        <w:t xml:space="preserve"> </w:t>
      </w:r>
    </w:p>
    <w:p w:rsidR="00735BB4" w:rsidRDefault="005A74A8">
      <w:pPr>
        <w:spacing w:after="0" w:line="259" w:lineRule="auto"/>
        <w:ind w:left="0" w:right="0" w:firstLine="0"/>
        <w:jc w:val="left"/>
      </w:pPr>
      <w:r>
        <w:t xml:space="preserve"> </w:t>
      </w:r>
    </w:p>
    <w:p w:rsidR="00735BB4" w:rsidRDefault="005A74A8">
      <w:pPr>
        <w:spacing w:after="0" w:line="259" w:lineRule="auto"/>
        <w:ind w:left="0" w:right="0" w:firstLine="0"/>
        <w:jc w:val="left"/>
      </w:pPr>
      <w:r>
        <w:t xml:space="preserve"> </w:t>
      </w:r>
    </w:p>
    <w:p w:rsidR="00735BB4" w:rsidRDefault="005A74A8">
      <w:pPr>
        <w:spacing w:after="0" w:line="259" w:lineRule="auto"/>
        <w:ind w:left="0" w:right="0" w:firstLine="0"/>
        <w:jc w:val="left"/>
      </w:pPr>
      <w:r>
        <w:t xml:space="preserve"> </w:t>
      </w:r>
    </w:p>
    <w:tbl>
      <w:tblPr>
        <w:tblStyle w:val="TableGrid"/>
        <w:tblW w:w="9646" w:type="dxa"/>
        <w:tblInd w:w="0" w:type="dxa"/>
        <w:tblCellMar>
          <w:top w:w="27" w:type="dxa"/>
          <w:left w:w="55" w:type="dxa"/>
          <w:bottom w:w="17" w:type="dxa"/>
          <w:right w:w="2" w:type="dxa"/>
        </w:tblCellMar>
        <w:tblLook w:val="04A0" w:firstRow="1" w:lastRow="0" w:firstColumn="1" w:lastColumn="0" w:noHBand="0" w:noVBand="1"/>
      </w:tblPr>
      <w:tblGrid>
        <w:gridCol w:w="4824"/>
        <w:gridCol w:w="4822"/>
      </w:tblGrid>
      <w:tr w:rsidR="00735BB4">
        <w:trPr>
          <w:trHeight w:val="1219"/>
        </w:trPr>
        <w:tc>
          <w:tcPr>
            <w:tcW w:w="4824" w:type="dxa"/>
            <w:tcBorders>
              <w:top w:val="single" w:sz="2" w:space="0" w:color="000000"/>
              <w:left w:val="single" w:sz="2" w:space="0" w:color="000000"/>
              <w:bottom w:val="single" w:sz="2" w:space="0" w:color="000000"/>
              <w:right w:val="single" w:sz="2" w:space="0" w:color="000000"/>
            </w:tcBorders>
            <w:vAlign w:val="bottom"/>
          </w:tcPr>
          <w:p w:rsidR="00735BB4" w:rsidRDefault="005A74A8">
            <w:pPr>
              <w:spacing w:after="0" w:line="259" w:lineRule="auto"/>
              <w:ind w:left="0" w:right="0" w:firstLine="0"/>
              <w:jc w:val="left"/>
            </w:pPr>
            <w:r>
              <w:rPr>
                <w:b/>
                <w:sz w:val="48"/>
              </w:rPr>
              <w:t xml:space="preserve">Digitální učební materiál – </w:t>
            </w:r>
            <w:r>
              <w:rPr>
                <w:b/>
                <w:color w:val="FF0000"/>
                <w:sz w:val="48"/>
              </w:rPr>
              <w:t>III. 1G</w:t>
            </w:r>
            <w:r>
              <w:rPr>
                <w:b/>
                <w:sz w:val="48"/>
                <w:vertAlign w:val="subscript"/>
              </w:rPr>
              <w:t xml:space="preserve"> </w:t>
            </w:r>
          </w:p>
        </w:tc>
        <w:tc>
          <w:tcPr>
            <w:tcW w:w="4822" w:type="dxa"/>
            <w:tcBorders>
              <w:top w:val="single" w:sz="2" w:space="0" w:color="000000"/>
              <w:left w:val="single" w:sz="2" w:space="0" w:color="000000"/>
              <w:bottom w:val="single" w:sz="2" w:space="0" w:color="000000"/>
              <w:right w:val="single" w:sz="2" w:space="0" w:color="000000"/>
            </w:tcBorders>
            <w:vAlign w:val="center"/>
          </w:tcPr>
          <w:p w:rsidR="00735BB4" w:rsidRDefault="005A74A8">
            <w:pPr>
              <w:spacing w:after="0" w:line="259" w:lineRule="auto"/>
              <w:ind w:left="25" w:right="0" w:firstLine="0"/>
              <w:jc w:val="center"/>
            </w:pPr>
            <w:r>
              <w:rPr>
                <w:b/>
                <w:sz w:val="32"/>
              </w:rPr>
              <w:t xml:space="preserve"> </w:t>
            </w:r>
          </w:p>
        </w:tc>
      </w:tr>
      <w:tr w:rsidR="00735BB4">
        <w:trPr>
          <w:trHeight w:val="386"/>
        </w:trPr>
        <w:tc>
          <w:tcPr>
            <w:tcW w:w="4824" w:type="dxa"/>
            <w:tcBorders>
              <w:top w:val="single" w:sz="2" w:space="0" w:color="000000"/>
              <w:left w:val="single" w:sz="2" w:space="0" w:color="000000"/>
              <w:bottom w:val="single" w:sz="2" w:space="0" w:color="000000"/>
              <w:right w:val="single" w:sz="2" w:space="0" w:color="000000"/>
            </w:tcBorders>
          </w:tcPr>
          <w:p w:rsidR="00735BB4" w:rsidRDefault="005A74A8">
            <w:pPr>
              <w:spacing w:after="0" w:line="259" w:lineRule="auto"/>
              <w:ind w:left="0" w:right="0" w:firstLine="0"/>
              <w:jc w:val="left"/>
            </w:pPr>
            <w:r>
              <w:t xml:space="preserve">Název předmětu nebo činnosti </w:t>
            </w:r>
          </w:p>
        </w:tc>
        <w:tc>
          <w:tcPr>
            <w:tcW w:w="4822" w:type="dxa"/>
            <w:tcBorders>
              <w:top w:val="single" w:sz="2" w:space="0" w:color="000000"/>
              <w:left w:val="single" w:sz="2" w:space="0" w:color="000000"/>
              <w:bottom w:val="single" w:sz="2" w:space="0" w:color="000000"/>
              <w:right w:val="single" w:sz="2" w:space="0" w:color="000000"/>
            </w:tcBorders>
          </w:tcPr>
          <w:p w:rsidR="00735BB4" w:rsidRDefault="005A74A8">
            <w:pPr>
              <w:spacing w:after="0" w:line="259" w:lineRule="auto"/>
              <w:ind w:left="0" w:right="0" w:firstLine="0"/>
              <w:jc w:val="left"/>
            </w:pPr>
            <w:r>
              <w:rPr>
                <w:b/>
              </w:rPr>
              <w:t xml:space="preserve">Občanská nauka </w:t>
            </w:r>
          </w:p>
        </w:tc>
      </w:tr>
      <w:tr w:rsidR="00735BB4">
        <w:trPr>
          <w:trHeight w:val="386"/>
        </w:trPr>
        <w:tc>
          <w:tcPr>
            <w:tcW w:w="4824" w:type="dxa"/>
            <w:tcBorders>
              <w:top w:val="single" w:sz="2" w:space="0" w:color="000000"/>
              <w:left w:val="single" w:sz="2" w:space="0" w:color="000000"/>
              <w:bottom w:val="single" w:sz="2" w:space="0" w:color="000000"/>
              <w:right w:val="single" w:sz="2" w:space="0" w:color="000000"/>
            </w:tcBorders>
          </w:tcPr>
          <w:p w:rsidR="00735BB4" w:rsidRDefault="005A74A8">
            <w:pPr>
              <w:spacing w:after="0" w:line="259" w:lineRule="auto"/>
              <w:ind w:left="0" w:right="0" w:firstLine="0"/>
              <w:jc w:val="left"/>
            </w:pPr>
            <w:r>
              <w:t xml:space="preserve">Jméno, příjmení, titul autora </w:t>
            </w:r>
          </w:p>
        </w:tc>
        <w:tc>
          <w:tcPr>
            <w:tcW w:w="4822" w:type="dxa"/>
            <w:tcBorders>
              <w:top w:val="single" w:sz="2" w:space="0" w:color="000000"/>
              <w:left w:val="single" w:sz="2" w:space="0" w:color="000000"/>
              <w:bottom w:val="single" w:sz="2" w:space="0" w:color="000000"/>
              <w:right w:val="single" w:sz="2" w:space="0" w:color="000000"/>
            </w:tcBorders>
          </w:tcPr>
          <w:p w:rsidR="00735BB4" w:rsidRDefault="005A74A8">
            <w:pPr>
              <w:spacing w:after="0" w:line="259" w:lineRule="auto"/>
              <w:ind w:left="0" w:right="0" w:firstLine="0"/>
              <w:jc w:val="left"/>
            </w:pPr>
            <w:r>
              <w:t xml:space="preserve">Hana Holštajnová </w:t>
            </w:r>
          </w:p>
        </w:tc>
      </w:tr>
      <w:tr w:rsidR="00735BB4">
        <w:trPr>
          <w:trHeight w:val="386"/>
        </w:trPr>
        <w:tc>
          <w:tcPr>
            <w:tcW w:w="4824" w:type="dxa"/>
            <w:tcBorders>
              <w:top w:val="single" w:sz="2" w:space="0" w:color="000000"/>
              <w:left w:val="single" w:sz="2" w:space="0" w:color="000000"/>
              <w:bottom w:val="single" w:sz="2" w:space="0" w:color="000000"/>
              <w:right w:val="single" w:sz="2" w:space="0" w:color="000000"/>
            </w:tcBorders>
          </w:tcPr>
          <w:p w:rsidR="00735BB4" w:rsidRDefault="005A74A8">
            <w:pPr>
              <w:spacing w:after="0" w:line="259" w:lineRule="auto"/>
              <w:ind w:left="0" w:right="0" w:firstLine="0"/>
              <w:jc w:val="left"/>
            </w:pPr>
            <w:r>
              <w:t xml:space="preserve">Název práce </w:t>
            </w:r>
          </w:p>
        </w:tc>
        <w:tc>
          <w:tcPr>
            <w:tcW w:w="4822" w:type="dxa"/>
            <w:tcBorders>
              <w:top w:val="single" w:sz="2" w:space="0" w:color="000000"/>
              <w:left w:val="single" w:sz="2" w:space="0" w:color="000000"/>
              <w:bottom w:val="single" w:sz="2" w:space="0" w:color="000000"/>
              <w:right w:val="single" w:sz="2" w:space="0" w:color="000000"/>
            </w:tcBorders>
          </w:tcPr>
          <w:p w:rsidR="00735BB4" w:rsidRDefault="005A74A8">
            <w:pPr>
              <w:spacing w:after="0" w:line="259" w:lineRule="auto"/>
              <w:ind w:left="0" w:right="0" w:firstLine="0"/>
              <w:jc w:val="left"/>
            </w:pPr>
            <w:r>
              <w:rPr>
                <w:b/>
              </w:rPr>
              <w:t xml:space="preserve">Z dějin etiky </w:t>
            </w:r>
          </w:p>
        </w:tc>
      </w:tr>
      <w:tr w:rsidR="00735BB4">
        <w:trPr>
          <w:trHeight w:val="386"/>
        </w:trPr>
        <w:tc>
          <w:tcPr>
            <w:tcW w:w="4824" w:type="dxa"/>
            <w:tcBorders>
              <w:top w:val="single" w:sz="2" w:space="0" w:color="000000"/>
              <w:left w:val="single" w:sz="2" w:space="0" w:color="000000"/>
              <w:bottom w:val="single" w:sz="2" w:space="0" w:color="000000"/>
              <w:right w:val="single" w:sz="2" w:space="0" w:color="000000"/>
            </w:tcBorders>
          </w:tcPr>
          <w:p w:rsidR="00735BB4" w:rsidRDefault="005A74A8">
            <w:pPr>
              <w:spacing w:after="0" w:line="259" w:lineRule="auto"/>
              <w:ind w:left="0" w:right="0" w:firstLine="0"/>
              <w:jc w:val="left"/>
            </w:pPr>
            <w:r>
              <w:t xml:space="preserve">Stupeň a typ vzdělávání </w:t>
            </w:r>
          </w:p>
        </w:tc>
        <w:tc>
          <w:tcPr>
            <w:tcW w:w="4822" w:type="dxa"/>
            <w:tcBorders>
              <w:top w:val="single" w:sz="2" w:space="0" w:color="000000"/>
              <w:left w:val="single" w:sz="2" w:space="0" w:color="000000"/>
              <w:bottom w:val="single" w:sz="2" w:space="0" w:color="000000"/>
              <w:right w:val="single" w:sz="2" w:space="0" w:color="000000"/>
            </w:tcBorders>
          </w:tcPr>
          <w:p w:rsidR="00735BB4" w:rsidRDefault="005A74A8">
            <w:pPr>
              <w:spacing w:after="0" w:line="259" w:lineRule="auto"/>
              <w:ind w:left="0" w:right="0" w:firstLine="0"/>
              <w:jc w:val="left"/>
            </w:pPr>
            <w:r>
              <w:t xml:space="preserve">Středoškolské vzdělávání </w:t>
            </w:r>
          </w:p>
        </w:tc>
      </w:tr>
      <w:tr w:rsidR="00735BB4">
        <w:trPr>
          <w:trHeight w:val="384"/>
        </w:trPr>
        <w:tc>
          <w:tcPr>
            <w:tcW w:w="4824" w:type="dxa"/>
            <w:tcBorders>
              <w:top w:val="single" w:sz="2" w:space="0" w:color="000000"/>
              <w:left w:val="single" w:sz="2" w:space="0" w:color="000000"/>
              <w:bottom w:val="single" w:sz="2" w:space="0" w:color="000000"/>
              <w:right w:val="single" w:sz="2" w:space="0" w:color="000000"/>
            </w:tcBorders>
          </w:tcPr>
          <w:p w:rsidR="00735BB4" w:rsidRDefault="005A74A8">
            <w:pPr>
              <w:spacing w:after="0" w:line="259" w:lineRule="auto"/>
              <w:ind w:left="0" w:right="0" w:firstLine="0"/>
              <w:jc w:val="left"/>
            </w:pPr>
            <w:r>
              <w:t xml:space="preserve">Pracovní skupina – třída </w:t>
            </w:r>
          </w:p>
        </w:tc>
        <w:tc>
          <w:tcPr>
            <w:tcW w:w="4822" w:type="dxa"/>
            <w:tcBorders>
              <w:top w:val="single" w:sz="2" w:space="0" w:color="000000"/>
              <w:left w:val="single" w:sz="2" w:space="0" w:color="000000"/>
              <w:bottom w:val="single" w:sz="2" w:space="0" w:color="000000"/>
              <w:right w:val="single" w:sz="2" w:space="0" w:color="000000"/>
            </w:tcBorders>
          </w:tcPr>
          <w:p w:rsidR="00735BB4" w:rsidRDefault="005A74A8">
            <w:pPr>
              <w:spacing w:after="0" w:line="259" w:lineRule="auto"/>
              <w:ind w:left="0" w:right="0" w:firstLine="0"/>
              <w:jc w:val="left"/>
            </w:pPr>
            <w:r>
              <w:t xml:space="preserve">2. ročník </w:t>
            </w:r>
          </w:p>
        </w:tc>
      </w:tr>
      <w:tr w:rsidR="00735BB4">
        <w:trPr>
          <w:trHeight w:val="662"/>
        </w:trPr>
        <w:tc>
          <w:tcPr>
            <w:tcW w:w="4824" w:type="dxa"/>
            <w:tcBorders>
              <w:top w:val="single" w:sz="2" w:space="0" w:color="000000"/>
              <w:left w:val="single" w:sz="2" w:space="0" w:color="000000"/>
              <w:bottom w:val="single" w:sz="2" w:space="0" w:color="000000"/>
              <w:right w:val="single" w:sz="2" w:space="0" w:color="000000"/>
            </w:tcBorders>
          </w:tcPr>
          <w:p w:rsidR="00735BB4" w:rsidRDefault="005A74A8">
            <w:pPr>
              <w:spacing w:after="0" w:line="259" w:lineRule="auto"/>
              <w:ind w:left="0" w:right="0" w:firstLine="0"/>
              <w:jc w:val="left"/>
            </w:pPr>
            <w:r>
              <w:t xml:space="preserve">Očekávaný výstup </w:t>
            </w:r>
          </w:p>
        </w:tc>
        <w:tc>
          <w:tcPr>
            <w:tcW w:w="4822" w:type="dxa"/>
            <w:tcBorders>
              <w:top w:val="single" w:sz="2" w:space="0" w:color="000000"/>
              <w:left w:val="single" w:sz="2" w:space="0" w:color="000000"/>
              <w:bottom w:val="single" w:sz="2" w:space="0" w:color="000000"/>
              <w:right w:val="single" w:sz="2" w:space="0" w:color="000000"/>
            </w:tcBorders>
          </w:tcPr>
          <w:p w:rsidR="00735BB4" w:rsidRDefault="005A74A8">
            <w:pPr>
              <w:spacing w:after="0" w:line="259" w:lineRule="auto"/>
              <w:ind w:left="0" w:right="0" w:firstLine="0"/>
              <w:jc w:val="left"/>
            </w:pPr>
            <w:r>
              <w:t xml:space="preserve">Žák rozumí vývoji filozofie a vztahu filozofie a etiky.  </w:t>
            </w:r>
          </w:p>
        </w:tc>
      </w:tr>
      <w:tr w:rsidR="00735BB4">
        <w:trPr>
          <w:trHeight w:val="386"/>
        </w:trPr>
        <w:tc>
          <w:tcPr>
            <w:tcW w:w="4824" w:type="dxa"/>
            <w:tcBorders>
              <w:top w:val="single" w:sz="2" w:space="0" w:color="000000"/>
              <w:left w:val="single" w:sz="2" w:space="0" w:color="000000"/>
              <w:bottom w:val="single" w:sz="2" w:space="0" w:color="000000"/>
              <w:right w:val="single" w:sz="2" w:space="0" w:color="000000"/>
            </w:tcBorders>
          </w:tcPr>
          <w:p w:rsidR="00735BB4" w:rsidRDefault="005A74A8">
            <w:pPr>
              <w:spacing w:after="0" w:line="259" w:lineRule="auto"/>
              <w:ind w:left="0" w:right="0" w:firstLine="0"/>
              <w:jc w:val="left"/>
            </w:pPr>
            <w:r>
              <w:t xml:space="preserve">Použité programové vybavení </w:t>
            </w:r>
          </w:p>
        </w:tc>
        <w:tc>
          <w:tcPr>
            <w:tcW w:w="4822" w:type="dxa"/>
            <w:tcBorders>
              <w:top w:val="single" w:sz="2" w:space="0" w:color="000000"/>
              <w:left w:val="single" w:sz="2" w:space="0" w:color="000000"/>
              <w:bottom w:val="single" w:sz="2" w:space="0" w:color="000000"/>
              <w:right w:val="single" w:sz="2" w:space="0" w:color="000000"/>
            </w:tcBorders>
          </w:tcPr>
          <w:p w:rsidR="00735BB4" w:rsidRDefault="005A74A8">
            <w:pPr>
              <w:spacing w:after="0" w:line="259" w:lineRule="auto"/>
              <w:ind w:left="0" w:right="0" w:firstLine="0"/>
              <w:jc w:val="left"/>
            </w:pPr>
            <w:r>
              <w:t xml:space="preserve">Microsoft Word  </w:t>
            </w:r>
          </w:p>
        </w:tc>
      </w:tr>
      <w:tr w:rsidR="00735BB4">
        <w:trPr>
          <w:trHeight w:val="3698"/>
        </w:trPr>
        <w:tc>
          <w:tcPr>
            <w:tcW w:w="4824" w:type="dxa"/>
            <w:tcBorders>
              <w:top w:val="single" w:sz="2" w:space="0" w:color="000000"/>
              <w:left w:val="single" w:sz="2" w:space="0" w:color="000000"/>
              <w:bottom w:val="single" w:sz="2" w:space="0" w:color="000000"/>
              <w:right w:val="single" w:sz="2" w:space="0" w:color="000000"/>
            </w:tcBorders>
          </w:tcPr>
          <w:p w:rsidR="00735BB4" w:rsidRDefault="005A74A8">
            <w:pPr>
              <w:spacing w:after="0" w:line="259" w:lineRule="auto"/>
              <w:ind w:left="0" w:right="0" w:firstLine="0"/>
              <w:jc w:val="left"/>
            </w:pPr>
            <w:r>
              <w:t xml:space="preserve">Použitá studijní literatura </w:t>
            </w:r>
          </w:p>
        </w:tc>
        <w:tc>
          <w:tcPr>
            <w:tcW w:w="4822" w:type="dxa"/>
            <w:tcBorders>
              <w:top w:val="single" w:sz="2" w:space="0" w:color="000000"/>
              <w:left w:val="single" w:sz="2" w:space="0" w:color="000000"/>
              <w:bottom w:val="single" w:sz="2" w:space="0" w:color="000000"/>
              <w:right w:val="single" w:sz="2" w:space="0" w:color="000000"/>
            </w:tcBorders>
          </w:tcPr>
          <w:p w:rsidR="00735BB4" w:rsidRDefault="005A74A8">
            <w:pPr>
              <w:spacing w:after="0" w:line="259" w:lineRule="auto"/>
              <w:ind w:left="0" w:right="0" w:firstLine="0"/>
              <w:jc w:val="left"/>
            </w:pPr>
            <w:r>
              <w:t xml:space="preserve">Základy společenský věd pro SŠ, Ilona </w:t>
            </w:r>
          </w:p>
          <w:p w:rsidR="00735BB4" w:rsidRDefault="005A74A8">
            <w:pPr>
              <w:spacing w:after="0" w:line="259" w:lineRule="auto"/>
              <w:ind w:left="0" w:right="0" w:firstLine="0"/>
            </w:pPr>
            <w:r>
              <w:t xml:space="preserve">Gillernová, Jiří Buriánek, Nakladatelství Fortuna </w:t>
            </w:r>
          </w:p>
          <w:p w:rsidR="00735BB4" w:rsidRDefault="005A74A8">
            <w:pPr>
              <w:spacing w:after="50" w:line="259" w:lineRule="auto"/>
              <w:ind w:left="0" w:right="0" w:firstLine="0"/>
              <w:jc w:val="left"/>
            </w:pPr>
            <w:r>
              <w:t xml:space="preserve">Praha 1999 </w:t>
            </w:r>
          </w:p>
          <w:p w:rsidR="00735BB4" w:rsidRDefault="005A74A8">
            <w:pPr>
              <w:spacing w:after="0" w:line="257" w:lineRule="auto"/>
              <w:ind w:left="0" w:right="0" w:firstLine="0"/>
              <w:jc w:val="left"/>
            </w:pPr>
            <w:r>
              <w:t xml:space="preserve">Přehled učiva k </w:t>
            </w:r>
            <w:r>
              <w:t xml:space="preserve">maturitě, František Parkan a kolektiv, Nakladatelství Fortuna Praha 2006 </w:t>
            </w:r>
          </w:p>
          <w:p w:rsidR="00735BB4" w:rsidRDefault="005A74A8">
            <w:pPr>
              <w:spacing w:after="0" w:line="259" w:lineRule="auto"/>
              <w:ind w:left="0" w:right="0" w:firstLine="0"/>
              <w:jc w:val="left"/>
            </w:pPr>
            <w:r>
              <w:t xml:space="preserve">Odmaturuj ze společenských věd, Marcela </w:t>
            </w:r>
          </w:p>
          <w:p w:rsidR="00735BB4" w:rsidRDefault="005A74A8">
            <w:pPr>
              <w:spacing w:after="0" w:line="238" w:lineRule="auto"/>
              <w:ind w:left="0" w:right="0" w:firstLine="0"/>
              <w:jc w:val="left"/>
            </w:pPr>
            <w:r>
              <w:t xml:space="preserve">Krausová, a kolektiv, Nakladatelství Didaktis Brno 2004  </w:t>
            </w:r>
          </w:p>
          <w:p w:rsidR="00735BB4" w:rsidRDefault="005A74A8">
            <w:pPr>
              <w:spacing w:after="0" w:line="238" w:lineRule="auto"/>
              <w:ind w:left="0" w:right="0" w:firstLine="0"/>
              <w:jc w:val="left"/>
            </w:pPr>
            <w:r>
              <w:t xml:space="preserve">Společenské vědy pro 1. ročník SŠ, pracovní sešit, Nakladatelství Didaktis Brno 2009 Občanská nauka, Danuše Hořejšová, Naše vojsko Praha 1994 </w:t>
            </w:r>
          </w:p>
          <w:p w:rsidR="00735BB4" w:rsidRDefault="005A74A8">
            <w:pPr>
              <w:spacing w:after="0" w:line="259" w:lineRule="auto"/>
              <w:ind w:left="0" w:right="0" w:firstLine="0"/>
              <w:jc w:val="left"/>
            </w:pPr>
            <w:r>
              <w:t xml:space="preserve"> </w:t>
            </w:r>
          </w:p>
        </w:tc>
      </w:tr>
      <w:tr w:rsidR="00735BB4">
        <w:trPr>
          <w:trHeight w:val="386"/>
        </w:trPr>
        <w:tc>
          <w:tcPr>
            <w:tcW w:w="4824" w:type="dxa"/>
            <w:tcBorders>
              <w:top w:val="single" w:sz="2" w:space="0" w:color="000000"/>
              <w:left w:val="single" w:sz="2" w:space="0" w:color="000000"/>
              <w:bottom w:val="single" w:sz="2" w:space="0" w:color="000000"/>
              <w:right w:val="single" w:sz="2" w:space="0" w:color="000000"/>
            </w:tcBorders>
          </w:tcPr>
          <w:p w:rsidR="00735BB4" w:rsidRDefault="005A74A8">
            <w:pPr>
              <w:spacing w:after="0" w:line="259" w:lineRule="auto"/>
              <w:ind w:left="0" w:right="0" w:firstLine="0"/>
              <w:jc w:val="left"/>
            </w:pPr>
            <w:r>
              <w:t xml:space="preserve">Použité nebo doporučené www stránky </w:t>
            </w:r>
          </w:p>
        </w:tc>
        <w:tc>
          <w:tcPr>
            <w:tcW w:w="4822" w:type="dxa"/>
            <w:tcBorders>
              <w:top w:val="single" w:sz="2" w:space="0" w:color="000000"/>
              <w:left w:val="single" w:sz="2" w:space="0" w:color="000000"/>
              <w:bottom w:val="single" w:sz="2" w:space="0" w:color="000000"/>
              <w:right w:val="single" w:sz="2" w:space="0" w:color="000000"/>
            </w:tcBorders>
          </w:tcPr>
          <w:p w:rsidR="00735BB4" w:rsidRDefault="005A74A8">
            <w:pPr>
              <w:spacing w:after="0" w:line="259" w:lineRule="auto"/>
              <w:ind w:left="0" w:right="0" w:firstLine="0"/>
              <w:jc w:val="left"/>
            </w:pPr>
            <w:r>
              <w:t xml:space="preserve"> </w:t>
            </w:r>
          </w:p>
        </w:tc>
      </w:tr>
    </w:tbl>
    <w:p w:rsidR="00735BB4" w:rsidRDefault="005A74A8">
      <w:pPr>
        <w:spacing w:after="0" w:line="259" w:lineRule="auto"/>
        <w:ind w:left="0" w:right="0" w:firstLine="0"/>
        <w:jc w:val="left"/>
      </w:pPr>
      <w:r>
        <w:t xml:space="preserve"> </w:t>
      </w:r>
    </w:p>
    <w:p w:rsidR="00735BB4" w:rsidRDefault="005A74A8">
      <w:pPr>
        <w:spacing w:after="0" w:line="259" w:lineRule="auto"/>
        <w:ind w:left="0" w:right="0" w:firstLine="0"/>
        <w:jc w:val="left"/>
      </w:pPr>
      <w:r>
        <w:t xml:space="preserve"> </w:t>
      </w:r>
    </w:p>
    <w:p w:rsidR="00735BB4" w:rsidRDefault="005A74A8">
      <w:pPr>
        <w:spacing w:after="0" w:line="259" w:lineRule="auto"/>
        <w:ind w:left="0" w:right="0" w:firstLine="0"/>
        <w:jc w:val="left"/>
      </w:pPr>
      <w:r>
        <w:t xml:space="preserve"> </w:t>
      </w:r>
    </w:p>
    <w:p w:rsidR="00735BB4" w:rsidRDefault="005A74A8">
      <w:pPr>
        <w:spacing w:after="0" w:line="259" w:lineRule="auto"/>
        <w:ind w:left="0" w:right="0" w:firstLine="0"/>
        <w:jc w:val="left"/>
      </w:pPr>
      <w:r>
        <w:t xml:space="preserve"> </w:t>
      </w:r>
    </w:p>
    <w:p w:rsidR="00735BB4" w:rsidRDefault="005A74A8">
      <w:pPr>
        <w:spacing w:after="0" w:line="259" w:lineRule="auto"/>
        <w:ind w:left="0" w:right="0" w:firstLine="0"/>
        <w:jc w:val="left"/>
      </w:pPr>
      <w:r>
        <w:t xml:space="preserve"> </w:t>
      </w:r>
    </w:p>
    <w:p w:rsidR="00735BB4" w:rsidRDefault="005A74A8">
      <w:pPr>
        <w:spacing w:after="0" w:line="259" w:lineRule="auto"/>
        <w:ind w:left="0" w:right="0" w:firstLine="0"/>
        <w:jc w:val="left"/>
      </w:pPr>
      <w:r>
        <w:lastRenderedPageBreak/>
        <w:t xml:space="preserve"> </w:t>
      </w:r>
    </w:p>
    <w:p w:rsidR="00735BB4" w:rsidRDefault="005A74A8">
      <w:pPr>
        <w:spacing w:after="0" w:line="259" w:lineRule="auto"/>
        <w:ind w:left="0" w:right="0" w:firstLine="0"/>
        <w:jc w:val="left"/>
      </w:pPr>
      <w:r>
        <w:rPr>
          <w:b/>
        </w:rPr>
        <w:t xml:space="preserve"> </w:t>
      </w:r>
    </w:p>
    <w:p w:rsidR="00735BB4" w:rsidRDefault="005A74A8">
      <w:pPr>
        <w:spacing w:after="0" w:line="259" w:lineRule="auto"/>
        <w:ind w:left="0" w:right="0" w:firstLine="0"/>
        <w:jc w:val="left"/>
      </w:pPr>
      <w:r>
        <w:rPr>
          <w:b/>
        </w:rPr>
        <w:t xml:space="preserve"> </w:t>
      </w:r>
    </w:p>
    <w:p w:rsidR="00735BB4" w:rsidRDefault="005A74A8">
      <w:pPr>
        <w:spacing w:after="0" w:line="259" w:lineRule="auto"/>
        <w:ind w:left="0" w:right="0" w:firstLine="0"/>
        <w:jc w:val="left"/>
      </w:pPr>
      <w:r>
        <w:rPr>
          <w:b/>
        </w:rPr>
        <w:t xml:space="preserve"> </w:t>
      </w:r>
    </w:p>
    <w:p w:rsidR="00735BB4" w:rsidRDefault="005A74A8">
      <w:pPr>
        <w:spacing w:after="0" w:line="259" w:lineRule="auto"/>
        <w:ind w:left="0" w:right="0" w:firstLine="0"/>
        <w:jc w:val="left"/>
      </w:pPr>
      <w:r>
        <w:rPr>
          <w:b/>
        </w:rPr>
        <w:t xml:space="preserve"> </w:t>
      </w:r>
    </w:p>
    <w:p w:rsidR="00735BB4" w:rsidRDefault="005A74A8">
      <w:pPr>
        <w:spacing w:after="0" w:line="259" w:lineRule="auto"/>
        <w:ind w:left="0" w:right="0" w:firstLine="0"/>
        <w:jc w:val="left"/>
      </w:pPr>
      <w:r>
        <w:rPr>
          <w:b/>
        </w:rPr>
        <w:t xml:space="preserve"> </w:t>
      </w:r>
    </w:p>
    <w:p w:rsidR="00735BB4" w:rsidRDefault="005A74A8">
      <w:pPr>
        <w:spacing w:after="0" w:line="259" w:lineRule="auto"/>
        <w:ind w:left="0" w:right="0" w:firstLine="0"/>
        <w:jc w:val="left"/>
      </w:pPr>
      <w:r>
        <w:rPr>
          <w:b/>
        </w:rPr>
        <w:t xml:space="preserve"> </w:t>
      </w:r>
    </w:p>
    <w:p w:rsidR="00735BB4" w:rsidRDefault="005A74A8">
      <w:pPr>
        <w:spacing w:after="0" w:line="259" w:lineRule="auto"/>
        <w:ind w:left="0" w:right="0" w:firstLine="0"/>
        <w:jc w:val="left"/>
      </w:pPr>
      <w:r>
        <w:rPr>
          <w:b/>
        </w:rPr>
        <w:t xml:space="preserve"> </w:t>
      </w:r>
    </w:p>
    <w:p w:rsidR="00735BB4" w:rsidRDefault="005A74A8">
      <w:pPr>
        <w:spacing w:after="233" w:line="259" w:lineRule="auto"/>
        <w:ind w:left="0" w:right="6" w:firstLine="0"/>
        <w:jc w:val="center"/>
      </w:pPr>
      <w:r>
        <w:rPr>
          <w:b/>
          <w:u w:val="single" w:color="000000"/>
        </w:rPr>
        <w:t>Z dějin etiky:</w:t>
      </w:r>
      <w:r>
        <w:rPr>
          <w:b/>
        </w:rPr>
        <w:t xml:space="preserve"> </w:t>
      </w:r>
    </w:p>
    <w:p w:rsidR="00735BB4" w:rsidRDefault="005A74A8">
      <w:pPr>
        <w:pStyle w:val="Nadpis1"/>
        <w:ind w:left="-5"/>
      </w:pPr>
      <w:r>
        <w:t xml:space="preserve">Antika  </w:t>
      </w:r>
    </w:p>
    <w:p w:rsidR="00735BB4" w:rsidRDefault="005A74A8">
      <w:pPr>
        <w:spacing w:after="7" w:line="259" w:lineRule="auto"/>
        <w:ind w:left="0" w:right="0" w:firstLine="0"/>
        <w:jc w:val="left"/>
      </w:pPr>
      <w:r>
        <w:t xml:space="preserve"> </w:t>
      </w:r>
    </w:p>
    <w:p w:rsidR="00735BB4" w:rsidRDefault="005A74A8">
      <w:pPr>
        <w:ind w:left="-5" w:right="0"/>
      </w:pPr>
      <w:r>
        <w:t xml:space="preserve">Starší „přírodní“ filozofové např. </w:t>
      </w:r>
      <w:r>
        <w:rPr>
          <w:b/>
        </w:rPr>
        <w:t>Démokritos</w:t>
      </w:r>
      <w:r>
        <w:t xml:space="preserve"> se zabývali etikou politicko-morální. Ctnost a spravedlnost vycházela z chování občanů v obci. Vše, co napomáhalo k rovnosti občanů bylo ctnostné a spravedlivé. Svoboda a solidarita tedy byla na vyšší úrovni ne</w:t>
      </w:r>
      <w:r>
        <w:t xml:space="preserve">ž majetek. </w:t>
      </w:r>
    </w:p>
    <w:p w:rsidR="00735BB4" w:rsidRDefault="005A74A8">
      <w:pPr>
        <w:spacing w:after="44" w:line="259" w:lineRule="auto"/>
        <w:ind w:left="0" w:right="0" w:firstLine="0"/>
        <w:jc w:val="left"/>
      </w:pPr>
      <w:r>
        <w:rPr>
          <w:b/>
        </w:rPr>
        <w:t xml:space="preserve"> </w:t>
      </w:r>
    </w:p>
    <w:p w:rsidR="00735BB4" w:rsidRDefault="005A74A8">
      <w:pPr>
        <w:spacing w:after="35"/>
        <w:ind w:left="-5" w:right="0"/>
      </w:pPr>
      <w:r>
        <w:rPr>
          <w:b/>
        </w:rPr>
        <w:t>Sófisté</w:t>
      </w:r>
      <w:r>
        <w:t xml:space="preserve"> se zaměřili na umění argumentace veřejných činitelů a na pravidla života obce. Jako první pochybovali o zákonech, zda vycházejí z přirozeností (jsou tedy věčné a neměnné) nebo jsou jen výtvorem člověka a tudíž změnitelné. Někteří z ni</w:t>
      </w:r>
      <w:r>
        <w:t xml:space="preserve">ch začali pochybovat o oprávněnosti otroctví.  </w:t>
      </w:r>
    </w:p>
    <w:p w:rsidR="00735BB4" w:rsidRDefault="005A74A8">
      <w:pPr>
        <w:spacing w:after="0" w:line="259" w:lineRule="auto"/>
        <w:ind w:left="0" w:right="0" w:firstLine="0"/>
        <w:jc w:val="left"/>
      </w:pPr>
      <w:r>
        <w:t xml:space="preserve"> </w:t>
      </w:r>
    </w:p>
    <w:p w:rsidR="00735BB4" w:rsidRDefault="005A74A8">
      <w:pPr>
        <w:ind w:left="-5" w:right="0"/>
      </w:pPr>
      <w:r>
        <w:rPr>
          <w:b/>
        </w:rPr>
        <w:t xml:space="preserve">Sókratés </w:t>
      </w:r>
      <w:r>
        <w:t xml:space="preserve">považoval za hlavní cíl života blaženost, která je výsledkem ctnostného života. Kdo znal dobro, konal dobro, protože nikdo nedělá dobrovolně zlé věci. Člověk se měl řídit vnitřním božským hlasem.  </w:t>
      </w:r>
    </w:p>
    <w:p w:rsidR="00735BB4" w:rsidRDefault="005A74A8">
      <w:pPr>
        <w:spacing w:after="20" w:line="259" w:lineRule="auto"/>
        <w:ind w:left="0" w:right="0" w:firstLine="0"/>
        <w:jc w:val="left"/>
      </w:pPr>
      <w:r>
        <w:t xml:space="preserve"> </w:t>
      </w:r>
    </w:p>
    <w:p w:rsidR="00735BB4" w:rsidRDefault="005A74A8">
      <w:pPr>
        <w:ind w:left="-5" w:right="0"/>
      </w:pPr>
      <w:r>
        <w:t xml:space="preserve">Základním pojmem antické etiky v Řecku byla </w:t>
      </w:r>
      <w:r>
        <w:rPr>
          <w:b/>
        </w:rPr>
        <w:t>ctnost</w:t>
      </w:r>
      <w:r>
        <w:t xml:space="preserve"> = trvalá mravní hodnota, která činí člověka schopným správně jednat. Uznávali čtyři základní ctnosti: moudrost (schopnost řídit se rozumem), statečnost (usilovat o dobro za každé situace), spravedlnost </w:t>
      </w:r>
      <w:r>
        <w:t xml:space="preserve">a rozvahu. </w:t>
      </w:r>
    </w:p>
    <w:p w:rsidR="00735BB4" w:rsidRDefault="005A74A8">
      <w:pPr>
        <w:spacing w:after="0" w:line="259" w:lineRule="auto"/>
        <w:ind w:left="0" w:right="0" w:firstLine="0"/>
        <w:jc w:val="left"/>
      </w:pPr>
      <w:r>
        <w:t xml:space="preserve"> </w:t>
      </w:r>
    </w:p>
    <w:p w:rsidR="00735BB4" w:rsidRDefault="005A74A8">
      <w:pPr>
        <w:ind w:left="-5" w:right="0"/>
      </w:pPr>
      <w:r>
        <w:t xml:space="preserve">Proti demokratickému proudu etického myšlení vystoupil </w:t>
      </w:r>
      <w:r>
        <w:rPr>
          <w:b/>
        </w:rPr>
        <w:t>Platón</w:t>
      </w:r>
      <w:r>
        <w:t>.  Snažil se obhajovat aristokratický a monarchistický model správy společnosti. Ve svém díle Ústava popisuje ideální správu obce. Popisuje, že svět je tvořen z materiálních věcí, k</w:t>
      </w:r>
      <w:r>
        <w:t>teré se opírají o svět idejí (na jehož vrcholu je idea dobra). V obci musí vládnout filozof král, který zná ideu dobra a musí mít absolutní moc. On ví nejlépe co je dobro. Společnost je rozdělena do kast. Lidé se rodí nerovní (dle schopnosti konat dobro) d</w:t>
      </w:r>
      <w:r>
        <w:t xml:space="preserve">obrý nebo zlí. Na tomto základě se dělí společnost na manuálně pracující- nejnižší, vyšší strážce a nejvýš stojí filozof král. Pokud je obec uskutečněním dobra, je každý popud, opozice protikladem- zlem a musí být tedy zničeno (členové popraveni).  </w:t>
      </w:r>
    </w:p>
    <w:p w:rsidR="00735BB4" w:rsidRDefault="005A74A8">
      <w:pPr>
        <w:spacing w:after="0" w:line="259" w:lineRule="auto"/>
        <w:ind w:left="0" w:right="0" w:firstLine="0"/>
        <w:jc w:val="left"/>
      </w:pPr>
      <w:r>
        <w:rPr>
          <w:b/>
        </w:rPr>
        <w:t xml:space="preserve"> </w:t>
      </w:r>
    </w:p>
    <w:p w:rsidR="00735BB4" w:rsidRDefault="005A74A8">
      <w:pPr>
        <w:ind w:left="-5" w:right="0"/>
      </w:pPr>
      <w:r>
        <w:rPr>
          <w:b/>
        </w:rPr>
        <w:t>Aristotelés</w:t>
      </w:r>
      <w:r>
        <w:t xml:space="preserve"> ve svém díle Etika Nikomachova popisuje etiku jako samostatnou disciplínu. </w:t>
      </w:r>
    </w:p>
    <w:p w:rsidR="00735BB4" w:rsidRDefault="005A74A8">
      <w:pPr>
        <w:ind w:left="-5" w:right="0"/>
      </w:pPr>
      <w:r>
        <w:lastRenderedPageBreak/>
        <w:t>Teorii o dosažení absolutního dobra považuje za nemožné uskutečnit. Cílem života stanovuje blažený život. Dobra člověk dosáhne pokud bude žít v souladu sám se sebou a s</w:t>
      </w:r>
      <w:r>
        <w:t>e svou přirozeností. Přirozenost člověka je dána v jeho schopnostech myslet. Člověk se má věnovat teoretickému myšlení a řízení obce. Spravedlnost vzniká mezi sobě rovnými, kteří se respektují. Popírá myšlenky Platóna o lidské předurčenosti. Lidé se nerodí</w:t>
      </w:r>
      <w:r>
        <w:t xml:space="preserve"> dobří nebo zlí, ale jen se schopností obojího. Záleží na výchově jak se tyto schopnosti rozvinou. Základními pravidly mezilidského jednání jsou zákony obce. Předpokladem pro morálku je možnost volby, svoboda rozhodování, která je člověku vlastní.  Aristot</w:t>
      </w:r>
      <w:r>
        <w:t xml:space="preserve">elés nepřiznává stejnou schopnost myslet. Otroci podle něj nemyslí a  ženy jen omezeně. Rovnost tedy přisuzuje pouze urozeným. </w:t>
      </w:r>
    </w:p>
    <w:p w:rsidR="00735BB4" w:rsidRDefault="005A74A8">
      <w:pPr>
        <w:spacing w:after="30" w:line="259" w:lineRule="auto"/>
        <w:ind w:left="0" w:right="0" w:firstLine="0"/>
        <w:jc w:val="left"/>
      </w:pPr>
      <w:r>
        <w:t xml:space="preserve"> </w:t>
      </w:r>
    </w:p>
    <w:p w:rsidR="00735BB4" w:rsidRDefault="005A74A8">
      <w:pPr>
        <w:spacing w:after="43"/>
        <w:ind w:left="-5" w:right="0"/>
      </w:pPr>
      <w:r>
        <w:t xml:space="preserve">Etika v Řecku je ovlivňována životem v </w:t>
      </w:r>
      <w:r>
        <w:t xml:space="preserve">řecké polis. Mimo obec nebyl život. S úpadkem polis (po obsazení Řecka Makedonií) se měnil i život v obci. Do popředí vstupoval zájem o individualitu člověka. V této souvislosti vznikali i nové etické směry s novými myšlenkami.  </w:t>
      </w:r>
    </w:p>
    <w:p w:rsidR="00735BB4" w:rsidRDefault="005A74A8">
      <w:pPr>
        <w:ind w:left="-5" w:right="0"/>
      </w:pPr>
      <w:r>
        <w:t>Hlavní otázkou bylo, jak ž</w:t>
      </w:r>
      <w:r>
        <w:t xml:space="preserve">ít ve světě, na který člověk v podstatě nemá vliv. </w:t>
      </w:r>
    </w:p>
    <w:p w:rsidR="00735BB4" w:rsidRDefault="005A74A8">
      <w:pPr>
        <w:spacing w:after="33"/>
        <w:ind w:left="-5" w:right="0"/>
      </w:pPr>
      <w:r>
        <w:t>Epikúreismus</w:t>
      </w:r>
      <w:r>
        <w:rPr>
          <w:b/>
        </w:rPr>
        <w:t xml:space="preserve">, </w:t>
      </w:r>
      <w:r>
        <w:t>zakladatel Epikúros, hledal cestu k duševní slasti. Důležité je zbavit člověka strastí- strachu z bolesti, smrti a bohů. Dobré je žít skrytě, zbaven strastí, oddat se filozofickému myšlení a</w:t>
      </w:r>
      <w:r>
        <w:t xml:space="preserve"> rozmluvám s přáteli. Je potřeba se současně smát a filozofovat. </w:t>
      </w:r>
    </w:p>
    <w:p w:rsidR="00735BB4" w:rsidRDefault="005A74A8">
      <w:pPr>
        <w:spacing w:after="47" w:line="259" w:lineRule="auto"/>
        <w:ind w:left="0" w:right="0" w:firstLine="0"/>
        <w:jc w:val="left"/>
      </w:pPr>
      <w:r>
        <w:t xml:space="preserve"> </w:t>
      </w:r>
    </w:p>
    <w:p w:rsidR="00735BB4" w:rsidRDefault="005A74A8">
      <w:pPr>
        <w:ind w:left="-5" w:right="0"/>
      </w:pPr>
      <w:r>
        <w:rPr>
          <w:b/>
        </w:rPr>
        <w:t xml:space="preserve">Stoikové </w:t>
      </w:r>
      <w:r>
        <w:t>doporučovali zapojení člověka do společnosti. Člověk je součástí světového řádu, před kterým není úniku a musí plnit své povinnosti. Etickým ideálem je dosažení duševního klidu- a</w:t>
      </w:r>
      <w:r>
        <w:t xml:space="preserve">taraxie. Aby toho dosáhl musí získat vnitřní svobodu oproštěnou od vášní (apatheia). </w:t>
      </w:r>
    </w:p>
    <w:p w:rsidR="00735BB4" w:rsidRDefault="005A74A8">
      <w:pPr>
        <w:ind w:left="-5" w:right="0"/>
      </w:pPr>
      <w:r>
        <w:t>Nejznámějším představitelem tohoto směru je  Seneca a Marcus Aurelius. Pro Stoiky je dobrem dobrý život. Pokud člověk nemůže žít dobře, je lépe zemřít (i sebevraždou). Li</w:t>
      </w:r>
      <w:r>
        <w:t xml:space="preserve">dé jsou si rovni pouze z pohledu podřízenosti jednomu světovému řádu.  </w:t>
      </w:r>
    </w:p>
    <w:p w:rsidR="00735BB4" w:rsidRDefault="005A74A8">
      <w:pPr>
        <w:spacing w:after="300" w:line="259" w:lineRule="auto"/>
        <w:ind w:left="0" w:right="0" w:firstLine="0"/>
        <w:jc w:val="left"/>
      </w:pPr>
      <w:r>
        <w:t xml:space="preserve"> </w:t>
      </w:r>
    </w:p>
    <w:p w:rsidR="00735BB4" w:rsidRDefault="005A74A8">
      <w:pPr>
        <w:pStyle w:val="Nadpis1"/>
        <w:ind w:left="-5"/>
      </w:pPr>
      <w:r>
        <w:t xml:space="preserve">Středověk </w:t>
      </w:r>
    </w:p>
    <w:p w:rsidR="00735BB4" w:rsidRDefault="005A74A8">
      <w:pPr>
        <w:spacing w:after="0" w:line="259" w:lineRule="auto"/>
        <w:ind w:left="0" w:right="0" w:firstLine="0"/>
        <w:jc w:val="left"/>
      </w:pPr>
      <w:r>
        <w:t xml:space="preserve"> </w:t>
      </w:r>
    </w:p>
    <w:p w:rsidR="00735BB4" w:rsidRDefault="005A74A8">
      <w:pPr>
        <w:spacing w:after="27"/>
        <w:ind w:left="-5" w:right="0"/>
      </w:pPr>
      <w:r>
        <w:t xml:space="preserve">Na konci antického období se objevuje nový myšlenkový směr </w:t>
      </w:r>
      <w:r>
        <w:rPr>
          <w:b/>
        </w:rPr>
        <w:t xml:space="preserve">křesťanství. </w:t>
      </w:r>
      <w:r>
        <w:t>Křesťanství vyšlo z judaismu a nese v sobě i prvky antické filozofie. Za základní morální poselst</w:t>
      </w:r>
      <w:r>
        <w:t>ví se většinou považuje Desatero. Naprostou novinkou byla víra ve smysl a směr lidských dějin.  Věřící očekávali příchod Spasitele (hebrejsky mašíach-mesiáše, řecky christos-kristus)  a nastolení jeho spravedlivé vlády. Toto pojetí bylo novým příslibem šťa</w:t>
      </w:r>
      <w:r>
        <w:t>stné budoucnosti  a výzvou na přípravu do království božího. Tím byl člověk osvobozen ze zajetí přítomnosti  a dává mu naději na změnu v novém světě. Toto pojetí dějin a víra v pokrok přetrvává až do 20. století. Středověká církev se stal mocenskou institu</w:t>
      </w:r>
      <w:r>
        <w:t xml:space="preserve">cí, opustila morální ideály prvních křesťanů. Toto dědictví je obtížně překonáváno až do dnešní doby. </w:t>
      </w:r>
    </w:p>
    <w:p w:rsidR="00735BB4" w:rsidRDefault="005A74A8">
      <w:pPr>
        <w:spacing w:after="11" w:line="259" w:lineRule="auto"/>
        <w:ind w:left="0" w:right="0" w:firstLine="0"/>
        <w:jc w:val="left"/>
      </w:pPr>
      <w:r>
        <w:t xml:space="preserve"> </w:t>
      </w:r>
    </w:p>
    <w:p w:rsidR="00735BB4" w:rsidRDefault="005A74A8">
      <w:pPr>
        <w:ind w:left="-5" w:right="0"/>
      </w:pPr>
      <w:r>
        <w:t xml:space="preserve">Na Platónovu filozofii navazoval </w:t>
      </w:r>
      <w:r>
        <w:rPr>
          <w:b/>
        </w:rPr>
        <w:t>Aurelius Augustus</w:t>
      </w:r>
      <w:r>
        <w:t>. Zabýval se lidskou svobodnou vůlí a zastával názor o predestinaci = božím předurčení. Člověku je ji</w:t>
      </w:r>
      <w:r>
        <w:t xml:space="preserve">ž dáno zda bude spasen nebo </w:t>
      </w:r>
      <w:r>
        <w:lastRenderedPageBreak/>
        <w:t xml:space="preserve">zatracen (bude dobrý nebo zlí). V lidském životě nerozhodují činy, ale Boží vůle. Augustin byl novověkým hlasatelem, který nadřadil církev nad panovníky. </w:t>
      </w:r>
    </w:p>
    <w:p w:rsidR="00735BB4" w:rsidRDefault="005A74A8">
      <w:pPr>
        <w:spacing w:after="40" w:line="259" w:lineRule="auto"/>
        <w:ind w:left="0" w:right="0" w:firstLine="0"/>
        <w:jc w:val="left"/>
      </w:pPr>
      <w:r>
        <w:t xml:space="preserve"> </w:t>
      </w:r>
    </w:p>
    <w:p w:rsidR="00735BB4" w:rsidRDefault="005A74A8">
      <w:pPr>
        <w:spacing w:after="39"/>
        <w:ind w:left="-5" w:right="0"/>
      </w:pPr>
      <w:r>
        <w:t xml:space="preserve">Ve středověku čerpal od Aristotela i </w:t>
      </w:r>
      <w:r>
        <w:rPr>
          <w:b/>
        </w:rPr>
        <w:t>Tomáš Akvinský</w:t>
      </w:r>
      <w:r>
        <w:t xml:space="preserve">. Převzal jeho základní ctnosti  a rozšířil je o křesťanské prvky – víru, lásku a naději. Uznával svobodu lidské vůle, svobodu hřešit i konat dobré skutky. Protože jsou lidé egoističtí, potřebují ustanovenou nadřazenou moc vrchnosti. </w:t>
      </w:r>
    </w:p>
    <w:p w:rsidR="00735BB4" w:rsidRDefault="005A74A8">
      <w:pPr>
        <w:ind w:left="-5" w:right="0"/>
      </w:pPr>
      <w:r>
        <w:t>Ve středověku se etik</w:t>
      </w:r>
      <w:r>
        <w:t xml:space="preserve">a stává součástí morální teologie. </w:t>
      </w:r>
    </w:p>
    <w:p w:rsidR="00735BB4" w:rsidRDefault="005A74A8">
      <w:pPr>
        <w:spacing w:after="0" w:line="259" w:lineRule="auto"/>
        <w:ind w:left="0" w:right="0" w:firstLine="0"/>
        <w:jc w:val="left"/>
      </w:pPr>
      <w:r>
        <w:t xml:space="preserve"> </w:t>
      </w:r>
    </w:p>
    <w:p w:rsidR="00735BB4" w:rsidRDefault="005A74A8">
      <w:pPr>
        <w:pStyle w:val="Nadpis1"/>
        <w:spacing w:after="0"/>
        <w:ind w:left="-5"/>
      </w:pPr>
      <w:r>
        <w:t xml:space="preserve">Renesance </w:t>
      </w:r>
    </w:p>
    <w:p w:rsidR="00735BB4" w:rsidRDefault="005A74A8">
      <w:pPr>
        <w:spacing w:after="32" w:line="259" w:lineRule="auto"/>
        <w:ind w:left="0" w:right="0" w:firstLine="0"/>
        <w:jc w:val="left"/>
      </w:pPr>
      <w:r>
        <w:rPr>
          <w:b/>
          <w:i/>
        </w:rPr>
        <w:t xml:space="preserve"> </w:t>
      </w:r>
    </w:p>
    <w:p w:rsidR="00735BB4" w:rsidRDefault="005A74A8">
      <w:pPr>
        <w:ind w:left="-5" w:right="0"/>
      </w:pPr>
      <w:r>
        <w:rPr>
          <w:b/>
        </w:rPr>
        <w:t>Niccolo Machiavelli</w:t>
      </w:r>
      <w:r>
        <w:t xml:space="preserve"> se zabýval motivy politického jednání. Na základě studií určil, že motivem je touha po moci a majetku. Politika se nemůže řídit společným dobrem, ale jen logikou úspěchu. Proto může pol</w:t>
      </w:r>
      <w:r>
        <w:t xml:space="preserve">itik použít jakýkoliv prostředek, pokud vede k cíli. Nejvyšší ctností je schopnost  a síla k jednání a překonání osudu, osvobozená od morálního hodnocení. Mezi ostatními nemůže existovat člověk, který je za všech okolností dobrý.   </w:t>
      </w:r>
    </w:p>
    <w:p w:rsidR="00735BB4" w:rsidRDefault="005A74A8">
      <w:pPr>
        <w:spacing w:after="295" w:line="259" w:lineRule="auto"/>
        <w:ind w:left="0" w:right="0" w:firstLine="0"/>
        <w:jc w:val="left"/>
      </w:pPr>
      <w:r>
        <w:t xml:space="preserve"> </w:t>
      </w:r>
    </w:p>
    <w:p w:rsidR="00735BB4" w:rsidRDefault="005A74A8">
      <w:pPr>
        <w:pStyle w:val="Nadpis1"/>
        <w:ind w:left="-5"/>
      </w:pPr>
      <w:r>
        <w:t>Novověk</w:t>
      </w:r>
      <w:r>
        <w:rPr>
          <w:b w:val="0"/>
        </w:rPr>
        <w:t xml:space="preserve"> </w:t>
      </w:r>
    </w:p>
    <w:p w:rsidR="00735BB4" w:rsidRDefault="005A74A8">
      <w:pPr>
        <w:spacing w:after="34" w:line="259" w:lineRule="auto"/>
        <w:ind w:left="0" w:right="0" w:firstLine="0"/>
        <w:jc w:val="left"/>
      </w:pPr>
      <w:r>
        <w:t xml:space="preserve"> </w:t>
      </w:r>
    </w:p>
    <w:p w:rsidR="00735BB4" w:rsidRDefault="005A74A8">
      <w:pPr>
        <w:spacing w:after="5" w:line="274" w:lineRule="auto"/>
        <w:ind w:left="-5" w:right="0"/>
        <w:jc w:val="left"/>
      </w:pPr>
      <w:r>
        <w:rPr>
          <w:b/>
        </w:rPr>
        <w:t xml:space="preserve">Thomas Hobbes </w:t>
      </w:r>
      <w:r>
        <w:t>byl ovlivněn zkušenostmi z válek (občanských, náboženských) a rozpadem křesťanství. Zamýšlel se nad původem moci. Z jeho pohledu se člověk snaží o maximální uspokojení a zmocnění se toho, co má druhý.  Vyvyšuje soukromý zájem nad to, co je do</w:t>
      </w:r>
      <w:r>
        <w:t xml:space="preserve">bré nebo zlé.  </w:t>
      </w:r>
    </w:p>
    <w:p w:rsidR="00735BB4" w:rsidRDefault="005A74A8">
      <w:pPr>
        <w:spacing w:after="265"/>
        <w:ind w:left="-5" w:right="0"/>
      </w:pPr>
      <w:r>
        <w:rPr>
          <w:b/>
        </w:rPr>
        <w:t>Jean Jacques Rousseau</w:t>
      </w:r>
      <w:r>
        <w:t xml:space="preserve"> přichází v době osvícenství (víra v pokrok, morálka jednotlivců souvisí s charakterem společenského systému) s pochybností o zlepšování morálky v závislosti na pokroku. Je přesvědčen, že lidé žili v souladu s přírodou </w:t>
      </w:r>
      <w:r>
        <w:t xml:space="preserve"> a neznali civilizační neřesti. Tvrdí, že lidská přirozenost je dobrá, člověka kazí společnost. Za původ zla považuje soukromé vlastnictví půdy, která původně nepatřila nikomu. Lidem, kteří si nemohou dovolit koupit půdu, nezbývá než se stát jeho poddaným </w:t>
      </w:r>
      <w:r>
        <w:t>nebo zemřít. Stát tedy vzniká jako nástroj majetných k potlačení většiny nemajetných. Nápravu vidí v tom, že by musela být zřízena společnost, kde by neměl nikdo tak málo, aby se musel prodávat, a nikdo tak mnoho, aby mohl ovládat ostatní. V řízené společn</w:t>
      </w:r>
      <w:r>
        <w:t xml:space="preserve">osti je nutné, aby zástupce lidu byl kontrolován a odvolatelný. </w:t>
      </w:r>
    </w:p>
    <w:p w:rsidR="00735BB4" w:rsidRDefault="005A74A8">
      <w:pPr>
        <w:spacing w:after="40"/>
        <w:ind w:left="-5" w:right="0"/>
      </w:pPr>
      <w:r>
        <w:t>Immanuel Kant ovlivněn Rousseauem, za dobré považuje dobro samo, motivem našeho jednání nesmí být odměna či trest, mravní vůle vedoucí nás k dobrému chování nemůže být dána zvenčí (heteronomn</w:t>
      </w:r>
      <w:r>
        <w:t xml:space="preserve">í morálka = mimo náš rozum), ale je autonomní = přikazujeme sami sobě . Jednej tak, aby člověk ti byl vždy účelem a nikoliv prostředkem. </w:t>
      </w:r>
    </w:p>
    <w:p w:rsidR="00735BB4" w:rsidRDefault="005A74A8">
      <w:pPr>
        <w:ind w:left="-5" w:right="0"/>
      </w:pPr>
      <w:r>
        <w:t xml:space="preserve">Jednej tak, aby subjektivní zásady tvé vůle mohly vždy zároveň platit jako principy všeobecného zákonodárství. </w:t>
      </w:r>
    </w:p>
    <w:p w:rsidR="00735BB4" w:rsidRDefault="005A74A8">
      <w:pPr>
        <w:spacing w:after="26" w:line="259" w:lineRule="auto"/>
        <w:ind w:left="0" w:right="0" w:firstLine="0"/>
        <w:jc w:val="left"/>
      </w:pPr>
      <w:r>
        <w:lastRenderedPageBreak/>
        <w:t xml:space="preserve"> </w:t>
      </w:r>
    </w:p>
    <w:p w:rsidR="00735BB4" w:rsidRDefault="005A74A8">
      <w:pPr>
        <w:ind w:left="-5" w:right="0"/>
      </w:pPr>
      <w:r>
        <w:rPr>
          <w:b/>
        </w:rPr>
        <w:t>Geor</w:t>
      </w:r>
      <w:r>
        <w:rPr>
          <w:b/>
        </w:rPr>
        <w:t xml:space="preserve">g Wilhelm Rriedrich Hegel </w:t>
      </w:r>
      <w:r>
        <w:t>zabýval se dějinami a jejím vysvětlováním pohybu, pohyb je boj protikladných sil, nerovnost mezi lidmi vede k vládě člověka nad člověkem, nesvobodný člověk se přirozeně (své tělo, mysl, vůli) podřizuje příkazům svobodných lidí. Je</w:t>
      </w:r>
      <w:r>
        <w:t xml:space="preserve">n tvořivá práce dělá člověka svobodným.  </w:t>
      </w:r>
    </w:p>
    <w:p w:rsidR="00735BB4" w:rsidRDefault="005A74A8">
      <w:pPr>
        <w:spacing w:after="44" w:line="259" w:lineRule="auto"/>
        <w:ind w:left="0" w:right="0" w:firstLine="0"/>
        <w:jc w:val="left"/>
      </w:pPr>
      <w:r>
        <w:t xml:space="preserve"> </w:t>
      </w:r>
    </w:p>
    <w:p w:rsidR="00735BB4" w:rsidRDefault="005A74A8">
      <w:pPr>
        <w:spacing w:after="144" w:line="274" w:lineRule="auto"/>
        <w:ind w:left="-5" w:right="0"/>
        <w:jc w:val="left"/>
      </w:pPr>
      <w:r>
        <w:rPr>
          <w:b/>
        </w:rPr>
        <w:t xml:space="preserve">Karl Marx </w:t>
      </w:r>
      <w:r>
        <w:t xml:space="preserve"> řekl, že vláda člověka nad člověkem skončí pokud zmizí osobní vlastnictví a bude rozdělena práce. Hodnota člověka nebude určována penězi a postavením, ale jeho lidskými a morálními kvalitami. </w:t>
      </w:r>
    </w:p>
    <w:p w:rsidR="00735BB4" w:rsidRDefault="005A74A8">
      <w:pPr>
        <w:spacing w:after="49"/>
        <w:ind w:left="-5" w:right="0"/>
      </w:pPr>
      <w:r>
        <w:t xml:space="preserve">Morální </w:t>
      </w:r>
      <w:r>
        <w:t xml:space="preserve">normy v dějinách jsou vyjádřeny zájmy tříd, co je pro ně dobré a výhodné. Teprve překonáním třídní společnosti vznikne humanistická morálka.  </w:t>
      </w:r>
    </w:p>
    <w:p w:rsidR="00735BB4" w:rsidRDefault="005A74A8">
      <w:pPr>
        <w:spacing w:after="29" w:line="259" w:lineRule="auto"/>
        <w:ind w:left="0" w:right="0" w:firstLine="0"/>
        <w:jc w:val="left"/>
      </w:pPr>
      <w:r>
        <w:t xml:space="preserve"> </w:t>
      </w:r>
    </w:p>
    <w:p w:rsidR="00735BB4" w:rsidRDefault="005A74A8">
      <w:pPr>
        <w:spacing w:after="5" w:line="274" w:lineRule="auto"/>
        <w:ind w:left="-5" w:right="0"/>
        <w:jc w:val="left"/>
      </w:pPr>
      <w:r>
        <w:rPr>
          <w:b/>
        </w:rPr>
        <w:t xml:space="preserve">Friedrich Nietzche  </w:t>
      </w:r>
      <w:r>
        <w:t>považuje</w:t>
      </w:r>
      <w:r>
        <w:rPr>
          <w:b/>
        </w:rPr>
        <w:t xml:space="preserve"> </w:t>
      </w:r>
      <w:r>
        <w:t xml:space="preserve">za cíl člověka žít v </w:t>
      </w:r>
      <w:r>
        <w:t>souladu se svou vlastní přirozeností. Pokud ztrácíme cíl, ztrácíme samy sebe. Dobré je vše, co podporuje růst vůle k moci. Rozlišuje morálku otroků, kteří za ctnost považují pokoru, slabost, soucit a odříkání od života. Morálka pánů je založena na přitakáv</w:t>
      </w:r>
      <w:r>
        <w:t xml:space="preserve">ání síle, životu a moci. Dobro má tedy v těchto případech odlišný význam. </w:t>
      </w:r>
    </w:p>
    <w:p w:rsidR="00735BB4" w:rsidRDefault="005A74A8">
      <w:pPr>
        <w:spacing w:after="42" w:line="259" w:lineRule="auto"/>
        <w:ind w:left="0" w:right="0" w:firstLine="0"/>
        <w:jc w:val="left"/>
      </w:pPr>
      <w:r>
        <w:t xml:space="preserve"> </w:t>
      </w:r>
    </w:p>
    <w:p w:rsidR="00735BB4" w:rsidRDefault="005A74A8">
      <w:pPr>
        <w:spacing w:after="79" w:line="274" w:lineRule="auto"/>
        <w:ind w:left="-5" w:right="0"/>
        <w:jc w:val="left"/>
      </w:pPr>
      <w:r>
        <w:rPr>
          <w:b/>
        </w:rPr>
        <w:t>Erich Fromm</w:t>
      </w:r>
      <w:r>
        <w:t xml:space="preserve">  </w:t>
      </w:r>
      <w:r>
        <w:t>upravil Freudovy teorie, popřel, že člověk je řízen pudy. Člověk je především tvor společenský, tvořivý, osobnost tvořená přirozeností a hodnotami (hodnoty se utváří na základě každodenní zkušenosti). Dobré je to, co je přirozené, žít v souladu s přírodou,</w:t>
      </w:r>
      <w:r>
        <w:t xml:space="preserve"> se sebou a s druhým</w:t>
      </w:r>
      <w:r>
        <w:rPr>
          <w:b/>
        </w:rPr>
        <w:t xml:space="preserve">i.  </w:t>
      </w:r>
    </w:p>
    <w:p w:rsidR="00735BB4" w:rsidRDefault="005A74A8">
      <w:pPr>
        <w:spacing w:after="0" w:line="259" w:lineRule="auto"/>
        <w:ind w:left="0" w:right="0" w:firstLine="0"/>
        <w:jc w:val="left"/>
      </w:pPr>
      <w:r>
        <w:t xml:space="preserve"> </w:t>
      </w:r>
    </w:p>
    <w:p w:rsidR="00735BB4" w:rsidRDefault="005A74A8">
      <w:pPr>
        <w:spacing w:after="0" w:line="259" w:lineRule="auto"/>
        <w:ind w:left="0" w:right="0" w:firstLine="0"/>
        <w:jc w:val="left"/>
      </w:pPr>
      <w:r>
        <w:t xml:space="preserve"> </w:t>
      </w:r>
    </w:p>
    <w:p w:rsidR="00735BB4" w:rsidRDefault="005A74A8">
      <w:pPr>
        <w:spacing w:after="0" w:line="259" w:lineRule="auto"/>
        <w:ind w:left="0" w:right="0" w:firstLine="0"/>
        <w:jc w:val="left"/>
      </w:pPr>
      <w:r>
        <w:t xml:space="preserve"> </w:t>
      </w:r>
    </w:p>
    <w:p w:rsidR="00735BB4" w:rsidRDefault="005A74A8">
      <w:pPr>
        <w:spacing w:after="0" w:line="259" w:lineRule="auto"/>
        <w:ind w:left="0" w:right="0" w:firstLine="0"/>
        <w:jc w:val="left"/>
      </w:pPr>
      <w:r>
        <w:t xml:space="preserve"> </w:t>
      </w:r>
    </w:p>
    <w:p w:rsidR="00735BB4" w:rsidRDefault="005A74A8">
      <w:pPr>
        <w:spacing w:after="0" w:line="259" w:lineRule="auto"/>
        <w:ind w:left="0" w:right="0" w:firstLine="0"/>
        <w:jc w:val="left"/>
      </w:pPr>
      <w:r>
        <w:t xml:space="preserve"> </w:t>
      </w:r>
    </w:p>
    <w:sectPr w:rsidR="00735BB4">
      <w:headerReference w:type="even" r:id="rId8"/>
      <w:headerReference w:type="default" r:id="rId9"/>
      <w:footerReference w:type="even" r:id="rId10"/>
      <w:footerReference w:type="default" r:id="rId11"/>
      <w:headerReference w:type="first" r:id="rId12"/>
      <w:footerReference w:type="first" r:id="rId13"/>
      <w:pgSz w:w="11906" w:h="16838"/>
      <w:pgMar w:top="1386" w:right="1414" w:bottom="1501" w:left="1416"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74A8" w:rsidRDefault="005A74A8" w:rsidP="00945B31">
      <w:pPr>
        <w:spacing w:after="0" w:line="240" w:lineRule="auto"/>
      </w:pPr>
      <w:r>
        <w:separator/>
      </w:r>
    </w:p>
  </w:endnote>
  <w:endnote w:type="continuationSeparator" w:id="0">
    <w:p w:rsidR="005A74A8" w:rsidRDefault="005A74A8" w:rsidP="00945B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B31" w:rsidRDefault="00945B3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B31" w:rsidRDefault="00945B31">
    <w:pPr>
      <w:pStyle w:val="Zpat"/>
    </w:pPr>
    <w:r>
      <w:rPr>
        <w:noProof/>
      </w:rPr>
      <w:drawing>
        <wp:inline distT="0" distB="0" distL="0" distR="0" wp14:anchorId="7BC887CF" wp14:editId="769940E3">
          <wp:extent cx="5761990" cy="1406525"/>
          <wp:effectExtent l="0" t="0" r="0" b="317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761990" cy="1406525"/>
                  </a:xfrm>
                  <a:prstGeom prst="rect">
                    <a:avLst/>
                  </a:prstGeom>
                </pic:spPr>
              </pic:pic>
            </a:graphicData>
          </a:graphic>
        </wp:inline>
      </w:drawing>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B31" w:rsidRDefault="00945B3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74A8" w:rsidRDefault="005A74A8" w:rsidP="00945B31">
      <w:pPr>
        <w:spacing w:after="0" w:line="240" w:lineRule="auto"/>
      </w:pPr>
      <w:r>
        <w:separator/>
      </w:r>
    </w:p>
  </w:footnote>
  <w:footnote w:type="continuationSeparator" w:id="0">
    <w:p w:rsidR="005A74A8" w:rsidRDefault="005A74A8" w:rsidP="00945B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B31" w:rsidRDefault="00945B3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B31" w:rsidRDefault="00945B31">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B31" w:rsidRDefault="00945B31">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BB4"/>
    <w:rsid w:val="005A74A8"/>
    <w:rsid w:val="00735BB4"/>
    <w:rsid w:val="00945B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docId w15:val="{F0FC20E2-A60C-4CF2-A229-FA606F2FB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4" w:line="269" w:lineRule="auto"/>
      <w:ind w:left="10" w:right="4" w:hanging="10"/>
      <w:jc w:val="both"/>
    </w:pPr>
    <w:rPr>
      <w:rFonts w:ascii="Times New Roman" w:eastAsia="Times New Roman" w:hAnsi="Times New Roman" w:cs="Times New Roman"/>
      <w:color w:val="000000"/>
      <w:sz w:val="24"/>
    </w:rPr>
  </w:style>
  <w:style w:type="paragraph" w:styleId="Nadpis1">
    <w:name w:val="heading 1"/>
    <w:next w:val="Normln"/>
    <w:link w:val="Nadpis1Char"/>
    <w:uiPriority w:val="9"/>
    <w:unhideWhenUsed/>
    <w:qFormat/>
    <w:pPr>
      <w:keepNext/>
      <w:keepLines/>
      <w:spacing w:after="51"/>
      <w:ind w:left="306" w:hanging="10"/>
      <w:outlineLvl w:val="0"/>
    </w:pPr>
    <w:rPr>
      <w:rFonts w:ascii="Times New Roman" w:eastAsia="Times New Roman" w:hAnsi="Times New Roman" w:cs="Times New Roman"/>
      <w:b/>
      <w:color w:val="00000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Zhlav">
    <w:name w:val="header"/>
    <w:basedOn w:val="Normln"/>
    <w:link w:val="ZhlavChar"/>
    <w:uiPriority w:val="99"/>
    <w:unhideWhenUsed/>
    <w:rsid w:val="00945B3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45B31"/>
    <w:rPr>
      <w:rFonts w:ascii="Times New Roman" w:eastAsia="Times New Roman" w:hAnsi="Times New Roman" w:cs="Times New Roman"/>
      <w:color w:val="000000"/>
      <w:sz w:val="24"/>
    </w:rPr>
  </w:style>
  <w:style w:type="paragraph" w:styleId="Zpat">
    <w:name w:val="footer"/>
    <w:basedOn w:val="Normln"/>
    <w:link w:val="ZpatChar"/>
    <w:uiPriority w:val="99"/>
    <w:unhideWhenUsed/>
    <w:rsid w:val="00945B31"/>
    <w:pPr>
      <w:tabs>
        <w:tab w:val="center" w:pos="4536"/>
        <w:tab w:val="right" w:pos="9072"/>
      </w:tabs>
      <w:spacing w:after="0" w:line="240" w:lineRule="auto"/>
    </w:pPr>
  </w:style>
  <w:style w:type="character" w:customStyle="1" w:styleId="ZpatChar">
    <w:name w:val="Zápatí Char"/>
    <w:basedOn w:val="Standardnpsmoodstavce"/>
    <w:link w:val="Zpat"/>
    <w:uiPriority w:val="99"/>
    <w:rsid w:val="00945B31"/>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1413</Words>
  <Characters>8342</Characters>
  <Application>Microsoft Office Word</Application>
  <DocSecurity>0</DocSecurity>
  <Lines>69</Lines>
  <Paragraphs>19</Paragraphs>
  <ScaleCrop>false</ScaleCrop>
  <Company/>
  <LinksUpToDate>false</LinksUpToDate>
  <CharactersWithSpaces>9736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dějin etiky:</dc:title>
  <dc:subject/>
  <dc:creator>Hanička</dc:creator>
  <cp:keywords/>
  <cp:lastModifiedBy>Moodle Navod</cp:lastModifiedBy>
  <cp:revision>2</cp:revision>
  <dcterms:created xsi:type="dcterms:W3CDTF">2014-09-30T12:51:00Z</dcterms:created>
  <dcterms:modified xsi:type="dcterms:W3CDTF">2014-09-30T12:51:00Z</dcterms:modified>
</cp:coreProperties>
</file>